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AF2A4" w14:textId="77777777" w:rsidR="001676EC" w:rsidRDefault="001676EC">
      <w:pPr>
        <w:rPr>
          <w:rFonts w:cs="Arial"/>
        </w:rPr>
      </w:pPr>
    </w:p>
    <w:p w14:paraId="09DB3674" w14:textId="77777777" w:rsidR="000E476D" w:rsidRDefault="000E476D">
      <w:pPr>
        <w:rPr>
          <w:rFonts w:cs="Arial"/>
        </w:rPr>
      </w:pPr>
    </w:p>
    <w:p w14:paraId="39C4AE72" w14:textId="77777777" w:rsidR="006E270B" w:rsidRDefault="006E270B">
      <w:pPr>
        <w:rPr>
          <w:rFonts w:cs="Arial"/>
          <w:b/>
        </w:rPr>
      </w:pPr>
    </w:p>
    <w:p w14:paraId="49652EFE" w14:textId="77777777" w:rsidR="000E476D" w:rsidRPr="000E476D" w:rsidRDefault="001507A1">
      <w:pPr>
        <w:rPr>
          <w:rFonts w:cs="Arial"/>
          <w:lang w:val="en-US"/>
        </w:rPr>
      </w:pPr>
      <w:r>
        <w:rPr>
          <w:rFonts w:eastAsia="Helvetica Neue" w:cs="Helvetica Neue"/>
          <w:noProof/>
          <w:sz w:val="22"/>
        </w:rPr>
        <w:drawing>
          <wp:anchor distT="0" distB="0" distL="114300" distR="114300" simplePos="0" relativeHeight="251658240" behindDoc="0" locked="0" layoutInCell="1" allowOverlap="1" wp14:anchorId="69257A03" wp14:editId="5DC6BD0C">
            <wp:simplePos x="0" y="0"/>
            <wp:positionH relativeFrom="column">
              <wp:posOffset>5038090</wp:posOffset>
            </wp:positionH>
            <wp:positionV relativeFrom="paragraph">
              <wp:posOffset>29210</wp:posOffset>
            </wp:positionV>
            <wp:extent cx="869315" cy="619125"/>
            <wp:effectExtent l="0" t="0" r="6985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uppenarbei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8AF79" w14:textId="77777777" w:rsidR="006D4C09" w:rsidRDefault="006D4C09" w:rsidP="00FD3436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b/>
          <w:szCs w:val="22"/>
          <w:lang w:val="en-US"/>
        </w:rPr>
      </w:pPr>
      <w:r>
        <w:rPr>
          <w:rFonts w:eastAsia="Helvetica Neue" w:cs="Arial"/>
          <w:b/>
          <w:szCs w:val="22"/>
          <w:lang w:val="en-US"/>
        </w:rPr>
        <w:t>Presentations Australia</w:t>
      </w:r>
    </w:p>
    <w:p w14:paraId="33008FB2" w14:textId="77777777" w:rsidR="006D4C09" w:rsidRPr="006D4C09" w:rsidRDefault="001507A1" w:rsidP="006D4C09">
      <w:pPr>
        <w:rPr>
          <w:rFonts w:eastAsia="Helvetica Neue" w:cs="Helvetica Neue"/>
          <w:i/>
          <w:sz w:val="22"/>
          <w:lang w:val="en-US"/>
        </w:rPr>
      </w:pPr>
      <w:r>
        <w:rPr>
          <w:rFonts w:eastAsia="Helvetica Neue" w:cs="Helvetica Neue"/>
          <w:noProof/>
          <w:sz w:val="22"/>
        </w:rPr>
        <w:drawing>
          <wp:anchor distT="0" distB="0" distL="114300" distR="114300" simplePos="0" relativeHeight="251659264" behindDoc="0" locked="0" layoutInCell="1" allowOverlap="1" wp14:anchorId="2C4F6E25" wp14:editId="7E4153C9">
            <wp:simplePos x="0" y="0"/>
            <wp:positionH relativeFrom="column">
              <wp:posOffset>5525135</wp:posOffset>
            </wp:positionH>
            <wp:positionV relativeFrom="paragraph">
              <wp:posOffset>345440</wp:posOffset>
            </wp:positionV>
            <wp:extent cx="518160" cy="571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itvorgabe beachten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C09" w:rsidRPr="006D4C09">
        <w:rPr>
          <w:rFonts w:eastAsia="Helvetica Neue" w:cs="Helvetica Neue"/>
          <w:i/>
          <w:sz w:val="22"/>
          <w:lang w:val="en-US"/>
        </w:rPr>
        <w:t xml:space="preserve">Get together in your groups and research your topic with the help of the internet. Create a presentation with the main information and pictures of your sights to share with the rest of the class. Each group will try to </w:t>
      </w:r>
      <w:r w:rsidR="006D4C09" w:rsidRPr="006D4C09">
        <w:rPr>
          <w:rFonts w:eastAsia="Helvetica Neue" w:cs="Helvetica Neue"/>
          <w:i/>
          <w:sz w:val="22"/>
          <w:u w:val="single"/>
          <w:lang w:val="en-US"/>
        </w:rPr>
        <w:t>speak for two to three minutes</w:t>
      </w:r>
      <w:r w:rsidR="006D4C09" w:rsidRPr="006D4C09">
        <w:rPr>
          <w:rFonts w:eastAsia="Helvetica Neue" w:cs="Helvetica Neue"/>
          <w:i/>
          <w:sz w:val="22"/>
          <w:lang w:val="en-US"/>
        </w:rPr>
        <w:t xml:space="preserve">. Please make sure that every member of the group has a part to say. You have </w:t>
      </w:r>
      <w:r w:rsidR="006D4C09" w:rsidRPr="006D4C09">
        <w:rPr>
          <w:rFonts w:eastAsia="Helvetica Neue" w:cs="Helvetica Neue"/>
          <w:i/>
          <w:sz w:val="22"/>
          <w:u w:val="single"/>
          <w:lang w:val="en-US"/>
        </w:rPr>
        <w:t>25 minutes to prepare</w:t>
      </w:r>
      <w:r w:rsidR="006D4C09" w:rsidRPr="006D4C09">
        <w:rPr>
          <w:rFonts w:eastAsia="Helvetica Neue" w:cs="Helvetica Neue"/>
          <w:i/>
          <w:sz w:val="22"/>
          <w:lang w:val="en-US"/>
        </w:rPr>
        <w:t xml:space="preserve"> your presentation. </w:t>
      </w:r>
    </w:p>
    <w:p w14:paraId="3795783B" w14:textId="77777777" w:rsidR="006D4C09" w:rsidRDefault="006D4C09" w:rsidP="006D4C09">
      <w:pPr>
        <w:rPr>
          <w:rFonts w:eastAsia="Helvetica Neue" w:cs="Helvetica Neue"/>
          <w:sz w:val="22"/>
          <w:lang w:val="en-US"/>
        </w:rPr>
      </w:pPr>
    </w:p>
    <w:p w14:paraId="7C323DBB" w14:textId="77777777" w:rsidR="001507A1" w:rsidRDefault="001507A1" w:rsidP="006D4C09">
      <w:pPr>
        <w:rPr>
          <w:rFonts w:eastAsia="Helvetica Neue" w:cs="Helvetica Neue"/>
          <w:sz w:val="22"/>
          <w:lang w:val="en-US"/>
        </w:rPr>
      </w:pPr>
      <w:r>
        <w:rPr>
          <w:rFonts w:eastAsia="Helvetica Neue" w:cs="Helvetica Neue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3837C3" wp14:editId="26C0037E">
                <wp:simplePos x="0" y="0"/>
                <wp:positionH relativeFrom="column">
                  <wp:posOffset>5506085</wp:posOffset>
                </wp:positionH>
                <wp:positionV relativeFrom="paragraph">
                  <wp:posOffset>10160</wp:posOffset>
                </wp:positionV>
                <wp:extent cx="981075" cy="238125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1075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80702" w14:textId="77777777" w:rsidR="001507A1" w:rsidRPr="001507A1" w:rsidRDefault="001507A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25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minutes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3837C3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33.55pt;margin-top:.8pt;width:77.2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" filled="f" stroked="f" strokeweight=".5pt">
                <v:textbox>
                  <w:txbxContent>
                    <w:p w14:paraId="6EF80702" w14:textId="77777777" w:rsidR="001507A1" w:rsidRPr="001507A1" w:rsidRDefault="001507A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25 </w:t>
                      </w:r>
                      <w:proofErr w:type="spellStart"/>
                      <w:r>
                        <w:rPr>
                          <w:sz w:val="20"/>
                        </w:rPr>
                        <w:t>minutes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2E772805" w14:textId="77777777" w:rsidR="001507A1" w:rsidRPr="006D4C09" w:rsidRDefault="001507A1" w:rsidP="006D4C09">
      <w:pPr>
        <w:rPr>
          <w:rFonts w:eastAsia="Helvetica Neue" w:cs="Helvetica Neue"/>
          <w:sz w:val="22"/>
          <w:lang w:val="en-US"/>
        </w:rPr>
      </w:pPr>
    </w:p>
    <w:p w14:paraId="2C470FAD" w14:textId="77777777" w:rsidR="006D4C09" w:rsidRPr="006D4C09" w:rsidRDefault="006D4C09" w:rsidP="006D4C09">
      <w:pPr>
        <w:rPr>
          <w:sz w:val="22"/>
          <w:lang w:val="en-US"/>
        </w:rPr>
      </w:pPr>
      <w:r w:rsidRPr="006D4C09">
        <w:rPr>
          <w:sz w:val="22"/>
          <w:u w:val="single"/>
          <w:lang w:val="en-US"/>
        </w:rPr>
        <w:t>Group 1</w:t>
      </w:r>
      <w:r w:rsidRPr="006D4C09">
        <w:rPr>
          <w:sz w:val="22"/>
          <w:lang w:val="en-US"/>
        </w:rPr>
        <w:t xml:space="preserve">: Organization I: (what visa, how long can he work, how long can he stay, when is the best /cheapest time to fly to Melbourne, anything you need to bear in mind, what to take / what not to take) </w:t>
      </w:r>
    </w:p>
    <w:p w14:paraId="3D311ABE" w14:textId="77777777" w:rsidR="006D4C09" w:rsidRPr="006D4C09" w:rsidRDefault="006D4C09" w:rsidP="006D4C09">
      <w:pPr>
        <w:rPr>
          <w:sz w:val="22"/>
          <w:lang w:val="en-US"/>
        </w:rPr>
      </w:pPr>
    </w:p>
    <w:p w14:paraId="1FDBBC06" w14:textId="77777777" w:rsidR="006D4C09" w:rsidRPr="006D4C09" w:rsidRDefault="006D4C09" w:rsidP="006D4C09">
      <w:pPr>
        <w:rPr>
          <w:sz w:val="22"/>
          <w:lang w:val="en-US"/>
        </w:rPr>
      </w:pPr>
      <w:r w:rsidRPr="006D4C09">
        <w:rPr>
          <w:sz w:val="22"/>
          <w:u w:val="single"/>
          <w:lang w:val="en-US"/>
        </w:rPr>
        <w:t>Group 2</w:t>
      </w:r>
      <w:r w:rsidRPr="006D4C09">
        <w:rPr>
          <w:sz w:val="22"/>
          <w:lang w:val="en-US"/>
        </w:rPr>
        <w:t xml:space="preserve">: Organization II: Options for living in Melbourne (cheap!) – where? </w:t>
      </w:r>
      <w:r w:rsidRPr="006D4C09">
        <w:rPr>
          <w:rFonts w:hint="eastAsia"/>
          <w:sz w:val="22"/>
          <w:lang w:val="en-US"/>
        </w:rPr>
        <w:t>S</w:t>
      </w:r>
      <w:r w:rsidRPr="006D4C09">
        <w:rPr>
          <w:sz w:val="22"/>
          <w:lang w:val="en-US"/>
        </w:rPr>
        <w:t xml:space="preserve">hare an apartment / get your own apartment? </w:t>
      </w:r>
      <w:r w:rsidRPr="006D4C09">
        <w:rPr>
          <w:rFonts w:hint="eastAsia"/>
          <w:sz w:val="22"/>
          <w:lang w:val="en-US"/>
        </w:rPr>
        <w:t>E</w:t>
      </w:r>
      <w:r w:rsidRPr="006D4C09">
        <w:rPr>
          <w:sz w:val="22"/>
          <w:lang w:val="en-US"/>
        </w:rPr>
        <w:t>tc. (unless they picked the au pair job)</w:t>
      </w:r>
    </w:p>
    <w:p w14:paraId="4BC8F338" w14:textId="77777777" w:rsidR="006D4C09" w:rsidRPr="006D4C09" w:rsidRDefault="006D4C09" w:rsidP="006D4C09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6D4C09">
        <w:rPr>
          <w:rFonts w:ascii="Arial" w:hAnsi="Arial" w:cs="Arial"/>
        </w:rPr>
        <w:t xml:space="preserve">Pros and cons of living in a cheap area or living closer to your job (which one is better, why?) </w:t>
      </w:r>
    </w:p>
    <w:p w14:paraId="7727784B" w14:textId="77777777" w:rsidR="006D4C09" w:rsidRPr="006D4C09" w:rsidRDefault="006D4C09" w:rsidP="006D4C09">
      <w:pPr>
        <w:rPr>
          <w:sz w:val="22"/>
          <w:lang w:val="en-US"/>
        </w:rPr>
      </w:pPr>
    </w:p>
    <w:p w14:paraId="403EC3FE" w14:textId="77777777" w:rsidR="006D4C09" w:rsidRPr="006D4C09" w:rsidRDefault="006D4C09" w:rsidP="006D4C09">
      <w:pPr>
        <w:rPr>
          <w:sz w:val="22"/>
          <w:lang w:val="en-US"/>
        </w:rPr>
      </w:pPr>
      <w:r w:rsidRPr="006D4C09">
        <w:rPr>
          <w:sz w:val="22"/>
          <w:u w:val="single"/>
          <w:lang w:val="en-US"/>
        </w:rPr>
        <w:t>Group 3</w:t>
      </w:r>
      <w:r w:rsidRPr="006D4C09">
        <w:rPr>
          <w:sz w:val="22"/>
          <w:lang w:val="en-US"/>
        </w:rPr>
        <w:t>: What else to do in Victoria, except Melbourne</w:t>
      </w:r>
    </w:p>
    <w:p w14:paraId="42F1ACBB" w14:textId="77777777" w:rsidR="006D4C09" w:rsidRPr="006D4C09" w:rsidRDefault="006D4C09" w:rsidP="006D4C09">
      <w:pPr>
        <w:rPr>
          <w:sz w:val="22"/>
          <w:lang w:val="en-US"/>
        </w:rPr>
      </w:pPr>
    </w:p>
    <w:p w14:paraId="4C7C6A62" w14:textId="7899F654" w:rsidR="006D4C09" w:rsidRPr="006D4C09" w:rsidRDefault="006D4C09" w:rsidP="006D4C09">
      <w:pPr>
        <w:rPr>
          <w:sz w:val="22"/>
          <w:lang w:val="en-US"/>
        </w:rPr>
      </w:pPr>
      <w:r w:rsidRPr="006D4C09">
        <w:rPr>
          <w:sz w:val="22"/>
          <w:u w:val="single"/>
          <w:lang w:val="en-US"/>
        </w:rPr>
        <w:t>Group 4</w:t>
      </w:r>
      <w:r w:rsidRPr="006D4C09">
        <w:rPr>
          <w:sz w:val="22"/>
          <w:lang w:val="en-US"/>
        </w:rPr>
        <w:t>: Things to see/do in New South Wales</w:t>
      </w:r>
    </w:p>
    <w:p w14:paraId="5C0A1362" w14:textId="77777777" w:rsidR="006D4C09" w:rsidRPr="006D4C09" w:rsidRDefault="006D4C09" w:rsidP="006D4C09">
      <w:pPr>
        <w:rPr>
          <w:sz w:val="22"/>
          <w:lang w:val="en-US"/>
        </w:rPr>
      </w:pPr>
    </w:p>
    <w:p w14:paraId="09967205" w14:textId="21F66E19" w:rsidR="006D4C09" w:rsidRPr="006D4C09" w:rsidRDefault="006D4C09" w:rsidP="006D4C09">
      <w:pPr>
        <w:rPr>
          <w:sz w:val="22"/>
          <w:lang w:val="en-US"/>
        </w:rPr>
      </w:pPr>
      <w:r w:rsidRPr="006D4C09">
        <w:rPr>
          <w:sz w:val="22"/>
          <w:u w:val="single"/>
          <w:lang w:val="en-US"/>
        </w:rPr>
        <w:t>Group 5</w:t>
      </w:r>
      <w:r w:rsidRPr="006D4C09">
        <w:rPr>
          <w:sz w:val="22"/>
          <w:lang w:val="en-US"/>
        </w:rPr>
        <w:t>: Things to see/do in Queensland</w:t>
      </w:r>
    </w:p>
    <w:p w14:paraId="6BA0CE01" w14:textId="77777777" w:rsidR="006D4C09" w:rsidRPr="006D4C09" w:rsidRDefault="006D4C09" w:rsidP="006D4C09">
      <w:pPr>
        <w:rPr>
          <w:sz w:val="22"/>
          <w:lang w:val="en-US"/>
        </w:rPr>
      </w:pPr>
    </w:p>
    <w:p w14:paraId="130BF24E" w14:textId="0E945249" w:rsidR="006D4C09" w:rsidRPr="006D4C09" w:rsidRDefault="006D4C09" w:rsidP="006D4C09">
      <w:pPr>
        <w:rPr>
          <w:sz w:val="22"/>
          <w:lang w:val="en-US"/>
        </w:rPr>
      </w:pPr>
      <w:r w:rsidRPr="006D4C09">
        <w:rPr>
          <w:sz w:val="22"/>
          <w:u w:val="single"/>
          <w:lang w:val="en-US"/>
        </w:rPr>
        <w:t>Group 6</w:t>
      </w:r>
      <w:r w:rsidRPr="006D4C09">
        <w:rPr>
          <w:sz w:val="22"/>
          <w:lang w:val="en-US"/>
        </w:rPr>
        <w:t>: Things to see/do in Western Australia</w:t>
      </w:r>
    </w:p>
    <w:p w14:paraId="4C5B4A37" w14:textId="77777777" w:rsidR="006D4C09" w:rsidRPr="006D4C09" w:rsidRDefault="006D4C09" w:rsidP="006D4C09">
      <w:pPr>
        <w:rPr>
          <w:sz w:val="22"/>
          <w:lang w:val="en-US"/>
        </w:rPr>
      </w:pPr>
    </w:p>
    <w:p w14:paraId="653AFC71" w14:textId="177DAFDA" w:rsidR="006D4C09" w:rsidRPr="006D4C09" w:rsidRDefault="006D4C09" w:rsidP="006D4C09">
      <w:pPr>
        <w:rPr>
          <w:sz w:val="22"/>
          <w:lang w:val="en-US"/>
        </w:rPr>
      </w:pPr>
      <w:r w:rsidRPr="006D4C09">
        <w:rPr>
          <w:sz w:val="22"/>
          <w:u w:val="single"/>
          <w:lang w:val="en-US"/>
        </w:rPr>
        <w:t>Group 7</w:t>
      </w:r>
      <w:r w:rsidRPr="006D4C09">
        <w:rPr>
          <w:sz w:val="22"/>
          <w:lang w:val="en-US"/>
        </w:rPr>
        <w:t>: Things to see/do in South Australia</w:t>
      </w:r>
    </w:p>
    <w:p w14:paraId="22F35A70" w14:textId="77777777" w:rsidR="006D4C09" w:rsidRPr="006D4C09" w:rsidRDefault="006D4C09" w:rsidP="006D4C09">
      <w:pPr>
        <w:rPr>
          <w:sz w:val="22"/>
          <w:lang w:val="en-US"/>
        </w:rPr>
      </w:pPr>
    </w:p>
    <w:p w14:paraId="6CE136ED" w14:textId="0645C4D4" w:rsidR="006D4C09" w:rsidRPr="006D4C09" w:rsidRDefault="006D4C09" w:rsidP="006D4C09">
      <w:pPr>
        <w:rPr>
          <w:sz w:val="22"/>
          <w:lang w:val="en-US"/>
        </w:rPr>
      </w:pPr>
      <w:r w:rsidRPr="006D4C09">
        <w:rPr>
          <w:sz w:val="22"/>
          <w:u w:val="single"/>
          <w:lang w:val="en-US"/>
        </w:rPr>
        <w:t>Group 8</w:t>
      </w:r>
      <w:r w:rsidRPr="006D4C09">
        <w:rPr>
          <w:sz w:val="22"/>
          <w:lang w:val="en-US"/>
        </w:rPr>
        <w:t>: Things to see/do in Tasmania</w:t>
      </w:r>
    </w:p>
    <w:p w14:paraId="170523CD" w14:textId="77777777" w:rsidR="001676EC" w:rsidRPr="000E476D" w:rsidRDefault="005D3E1E" w:rsidP="005D3E1E">
      <w:pPr>
        <w:pBdr>
          <w:top w:val="nil"/>
          <w:left w:val="nil"/>
          <w:bottom w:val="nil"/>
          <w:right w:val="nil"/>
          <w:between w:val="nil"/>
        </w:pBdr>
        <w:rPr>
          <w:rFonts w:cs="Arial"/>
          <w:lang w:val="en-US"/>
        </w:rPr>
      </w:pPr>
      <w:r w:rsidRPr="000E476D">
        <w:rPr>
          <w:rFonts w:cs="Arial"/>
          <w:lang w:val="en-US"/>
        </w:rPr>
        <w:t xml:space="preserve"> </w:t>
      </w:r>
    </w:p>
    <w:p w14:paraId="3B3B3322" w14:textId="77777777" w:rsidR="001676EC" w:rsidRPr="000E476D" w:rsidRDefault="001676EC" w:rsidP="005F089F">
      <w:pPr>
        <w:tabs>
          <w:tab w:val="left" w:pos="3517"/>
        </w:tabs>
        <w:rPr>
          <w:rFonts w:cs="Arial"/>
          <w:lang w:val="en-US"/>
        </w:rPr>
      </w:pPr>
    </w:p>
    <w:sectPr w:rsidR="001676EC" w:rsidRPr="000E476D" w:rsidSect="00BD3BD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12C8A" w14:textId="77777777" w:rsidR="009B149B" w:rsidRDefault="009B149B" w:rsidP="001676EC">
      <w:r>
        <w:separator/>
      </w:r>
    </w:p>
  </w:endnote>
  <w:endnote w:type="continuationSeparator" w:id="0">
    <w:p w14:paraId="5DE940C6" w14:textId="77777777" w:rsidR="009B149B" w:rsidRDefault="009B149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DFF2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07AA2A4" wp14:editId="2BBE5F7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CCED43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D3E1E" w:rsidRPr="005D3E1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7AA2A4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CCED43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D3E1E" w:rsidRPr="005D3E1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1615C08" wp14:editId="4F1465CA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C91C9C7" wp14:editId="5FF6B780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6EA8C09" wp14:editId="3F0AE34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C597D2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023A77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A8C0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C597D2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7023A77F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3810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FE32087" wp14:editId="7763C1B1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8CCC8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E7843" w:rsidRPr="009E784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E32087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A8CCC8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E7843" w:rsidRPr="009E784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90A9DCF" wp14:editId="3754E77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F3F9A57" wp14:editId="5610CF9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86AFC1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B55C7B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3F9A5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586AFC1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B55C7B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DF9122C" wp14:editId="373B09E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19923" w14:textId="77777777" w:rsidR="009B149B" w:rsidRDefault="009B149B" w:rsidP="001676EC">
      <w:r>
        <w:separator/>
      </w:r>
    </w:p>
  </w:footnote>
  <w:footnote w:type="continuationSeparator" w:id="0">
    <w:p w14:paraId="3CB2B412" w14:textId="77777777" w:rsidR="009B149B" w:rsidRDefault="009B149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5AACA459" w14:textId="77777777" w:rsidTr="001676EC">
      <w:trPr>
        <w:trHeight w:val="300"/>
      </w:trPr>
      <w:tc>
        <w:tcPr>
          <w:tcW w:w="1425" w:type="dxa"/>
        </w:tcPr>
        <w:p w14:paraId="2C39B1FC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3C6DC85E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C29E13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7C6A108C" wp14:editId="0C09D69B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5DB2EB7A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C4971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1FBDE280" wp14:editId="52A71BD2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9A2C78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011051" w14:paraId="3F03269F" w14:textId="77777777" w:rsidTr="00027F39">
      <w:trPr>
        <w:trHeight w:val="300"/>
      </w:trPr>
      <w:tc>
        <w:tcPr>
          <w:tcW w:w="1425" w:type="dxa"/>
        </w:tcPr>
        <w:p w14:paraId="42A8EF2E" w14:textId="77777777" w:rsidR="001676EC" w:rsidRPr="00011051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011051"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65EC8DA7" w14:textId="77777777" w:rsidR="001676EC" w:rsidRPr="00011051" w:rsidRDefault="00D06197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011051">
            <w:rPr>
              <w:rFonts w:cs="Arial"/>
              <w:color w:val="FFFFFF" w:themeColor="background1"/>
              <w:sz w:val="22"/>
              <w:szCs w:val="22"/>
              <w:lang w:val="en-US"/>
            </w:rPr>
            <w:t>Presentations for preparing Colin’s trip to Australia</w:t>
          </w:r>
        </w:p>
      </w:tc>
    </w:tr>
    <w:tr w:rsidR="001676EC" w14:paraId="5C7B1E9F" w14:textId="77777777" w:rsidTr="00027F39">
      <w:trPr>
        <w:trHeight w:val="300"/>
      </w:trPr>
      <w:tc>
        <w:tcPr>
          <w:tcW w:w="1425" w:type="dxa"/>
        </w:tcPr>
        <w:p w14:paraId="76ED6B43" w14:textId="77777777" w:rsidR="001676EC" w:rsidRPr="00011051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011051"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0D38F0D0" w14:textId="77777777" w:rsidR="001676EC" w:rsidRPr="00011051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 w:rsidRPr="00011051"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 w:rsidRPr="00011051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011051"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 w:rsidRPr="00011051"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7A52A967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840FA"/>
    <w:multiLevelType w:val="hybridMultilevel"/>
    <w:tmpl w:val="7D046C5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B4E33"/>
    <w:multiLevelType w:val="hybridMultilevel"/>
    <w:tmpl w:val="FAA432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D57AF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7305"/>
    <w:multiLevelType w:val="hybridMultilevel"/>
    <w:tmpl w:val="CB308FB4"/>
    <w:lvl w:ilvl="0" w:tplc="BA141DFC">
      <w:start w:val="2"/>
      <w:numFmt w:val="bullet"/>
      <w:lvlText w:val=""/>
      <w:lvlJc w:val="left"/>
      <w:pPr>
        <w:ind w:left="720" w:hanging="360"/>
      </w:pPr>
      <w:rPr>
        <w:rFonts w:ascii="Symbol" w:eastAsia="Helvetica Neue" w:hAnsi="Symbol" w:cs="Helvetica Neu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65FFC"/>
    <w:multiLevelType w:val="hybridMultilevel"/>
    <w:tmpl w:val="130299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E698A"/>
    <w:multiLevelType w:val="hybridMultilevel"/>
    <w:tmpl w:val="1CE604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23D0C"/>
    <w:multiLevelType w:val="hybridMultilevel"/>
    <w:tmpl w:val="5374FC10"/>
    <w:lvl w:ilvl="0" w:tplc="611CF338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91AE2"/>
    <w:multiLevelType w:val="hybridMultilevel"/>
    <w:tmpl w:val="48CAC1D2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B4EAD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704AB"/>
    <w:multiLevelType w:val="hybridMultilevel"/>
    <w:tmpl w:val="B6A2FBD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E55CF"/>
    <w:multiLevelType w:val="hybridMultilevel"/>
    <w:tmpl w:val="5FF4B32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11051"/>
    <w:rsid w:val="00027F39"/>
    <w:rsid w:val="00046BDD"/>
    <w:rsid w:val="000846BE"/>
    <w:rsid w:val="000C3EA5"/>
    <w:rsid w:val="000E0A51"/>
    <w:rsid w:val="000E476D"/>
    <w:rsid w:val="001507A1"/>
    <w:rsid w:val="001676EC"/>
    <w:rsid w:val="00192F76"/>
    <w:rsid w:val="00196149"/>
    <w:rsid w:val="001F0231"/>
    <w:rsid w:val="001F6D4B"/>
    <w:rsid w:val="001F734C"/>
    <w:rsid w:val="00230462"/>
    <w:rsid w:val="00243B1D"/>
    <w:rsid w:val="002444B1"/>
    <w:rsid w:val="002644C8"/>
    <w:rsid w:val="0027548D"/>
    <w:rsid w:val="0028511D"/>
    <w:rsid w:val="002C76D6"/>
    <w:rsid w:val="0039036D"/>
    <w:rsid w:val="003E495D"/>
    <w:rsid w:val="003F5F03"/>
    <w:rsid w:val="00407A2B"/>
    <w:rsid w:val="0046756D"/>
    <w:rsid w:val="0048021C"/>
    <w:rsid w:val="0048471A"/>
    <w:rsid w:val="004B79F5"/>
    <w:rsid w:val="005712BE"/>
    <w:rsid w:val="005D1721"/>
    <w:rsid w:val="005D3E1E"/>
    <w:rsid w:val="005F089F"/>
    <w:rsid w:val="0060007E"/>
    <w:rsid w:val="00661E9A"/>
    <w:rsid w:val="006911B6"/>
    <w:rsid w:val="006A4923"/>
    <w:rsid w:val="006D0673"/>
    <w:rsid w:val="006D4C09"/>
    <w:rsid w:val="006E270B"/>
    <w:rsid w:val="007557AF"/>
    <w:rsid w:val="007622DF"/>
    <w:rsid w:val="007B0853"/>
    <w:rsid w:val="007D53C9"/>
    <w:rsid w:val="00827355"/>
    <w:rsid w:val="00861DDB"/>
    <w:rsid w:val="008F5B0F"/>
    <w:rsid w:val="009026C3"/>
    <w:rsid w:val="00921770"/>
    <w:rsid w:val="009A7A1D"/>
    <w:rsid w:val="009B149B"/>
    <w:rsid w:val="009E57D9"/>
    <w:rsid w:val="009E7843"/>
    <w:rsid w:val="00A2043D"/>
    <w:rsid w:val="00A730C3"/>
    <w:rsid w:val="00B423C4"/>
    <w:rsid w:val="00B70454"/>
    <w:rsid w:val="00BB40AD"/>
    <w:rsid w:val="00BD3BD3"/>
    <w:rsid w:val="00C96219"/>
    <w:rsid w:val="00CA4C8E"/>
    <w:rsid w:val="00CD45FD"/>
    <w:rsid w:val="00D06197"/>
    <w:rsid w:val="00D315F4"/>
    <w:rsid w:val="00D90FCB"/>
    <w:rsid w:val="00DE1926"/>
    <w:rsid w:val="00DF1414"/>
    <w:rsid w:val="00E04DD7"/>
    <w:rsid w:val="00E31031"/>
    <w:rsid w:val="00E33DED"/>
    <w:rsid w:val="00EE4099"/>
    <w:rsid w:val="00F10818"/>
    <w:rsid w:val="00F633ED"/>
    <w:rsid w:val="00F83849"/>
    <w:rsid w:val="00F86622"/>
    <w:rsid w:val="00F90297"/>
    <w:rsid w:val="00FC0F4A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CD858"/>
  <w15:docId w15:val="{27E892A5-2721-411F-9884-5D4BED21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7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76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E476D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0E476D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B821F7-F5AA-4E8E-9A03-48A563E465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83E130-B461-4AF3-8224-2511668A8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A528D3-F247-4975-A827-BA81B769F2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2021-05-31T17:09:00Z</dcterms:created>
  <dcterms:modified xsi:type="dcterms:W3CDTF">2021-05-31T17:11:00Z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